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5A3EC1F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B4122"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E13469">
        <w:rPr>
          <w:rFonts w:ascii="Arial" w:hAnsi="Arial" w:cs="Arial"/>
          <w:b/>
          <w:bCs/>
          <w:sz w:val="22"/>
        </w:rPr>
        <w:t>1280</w:t>
      </w:r>
    </w:p>
    <w:p w14:paraId="6D510097" w14:textId="29152F93" w:rsidR="00463675" w:rsidRDefault="007B4122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5C296A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7FF" w:rsidRPr="00B617FF">
        <w:rPr>
          <w:rFonts w:ascii="Arial" w:hAnsi="Arial" w:cs="Arial"/>
        </w:rPr>
        <w:t>Reply LS on Calculation of ShortResumeMAC-I</w:t>
      </w:r>
    </w:p>
    <w:p w14:paraId="6CCFE39C" w14:textId="32B29A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13469">
        <w:rPr>
          <w:rFonts w:ascii="Arial" w:hAnsi="Arial" w:cs="Arial"/>
          <w:bCs/>
        </w:rPr>
        <w:t>R2</w:t>
      </w:r>
      <w:r w:rsidR="00EF712F">
        <w:rPr>
          <w:rFonts w:ascii="Arial" w:hAnsi="Arial" w:cs="Arial"/>
          <w:bCs/>
        </w:rPr>
        <w:t xml:space="preserve">-2004265 </w:t>
      </w:r>
      <w:r w:rsidR="00EF712F" w:rsidRPr="00EF712F">
        <w:rPr>
          <w:rFonts w:ascii="Arial" w:hAnsi="Arial" w:cs="Arial"/>
          <w:bCs/>
        </w:rPr>
        <w:t>LS on Calculation of ShortResumeMAC-I</w:t>
      </w:r>
    </w:p>
    <w:p w14:paraId="7E5BD03A" w14:textId="46BFE24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B617FF">
        <w:rPr>
          <w:rFonts w:ascii="Arial" w:hAnsi="Arial" w:cs="Arial"/>
          <w:bCs/>
          <w:lang w:val="en-US"/>
        </w:rPr>
        <w:t>5</w:t>
      </w:r>
      <w:r w:rsidR="00BF3B96">
        <w:rPr>
          <w:rFonts w:ascii="Arial" w:hAnsi="Arial" w:cs="Arial"/>
          <w:bCs/>
          <w:lang w:val="en-US"/>
        </w:rPr>
        <w:t>, Rel-16</w:t>
      </w:r>
    </w:p>
    <w:p w14:paraId="23504B51" w14:textId="430C1D0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lang w:val="en-US"/>
        </w:rPr>
        <w:t>5GS_Ph1-SEC</w:t>
      </w:r>
      <w:r w:rsidR="00BF3B96">
        <w:rPr>
          <w:rFonts w:ascii="Arial" w:hAnsi="Arial" w:cs="Arial"/>
          <w:bCs/>
          <w:lang w:val="en-US"/>
        </w:rPr>
        <w:t xml:space="preserve">, </w:t>
      </w:r>
      <w:r w:rsidR="00BF3B96" w:rsidRPr="00BF3B96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EE8C8D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569DB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C11F658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3B96">
        <w:rPr>
          <w:rFonts w:ascii="Arial" w:hAnsi="Arial" w:cs="Arial"/>
          <w:bCs/>
        </w:rPr>
        <w:t>S3-20</w:t>
      </w:r>
      <w:r w:rsidR="00EF712F">
        <w:rPr>
          <w:rFonts w:ascii="Arial" w:hAnsi="Arial" w:cs="Arial"/>
          <w:bCs/>
        </w:rPr>
        <w:t>1263</w:t>
      </w:r>
      <w:r w:rsidR="00BF3B96">
        <w:rPr>
          <w:rFonts w:ascii="Arial" w:hAnsi="Arial" w:cs="Arial"/>
          <w:bCs/>
        </w:rPr>
        <w:t>, S3-20</w:t>
      </w:r>
      <w:r w:rsidR="00EF712F">
        <w:rPr>
          <w:rFonts w:ascii="Arial" w:hAnsi="Arial" w:cs="Arial"/>
          <w:bCs/>
        </w:rPr>
        <w:t>1264, S3-201204</w:t>
      </w:r>
      <w:bookmarkStart w:id="2" w:name="_GoBack"/>
      <w:bookmarkEnd w:id="2"/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23C35599" w:rsidR="00397704" w:rsidRDefault="00BF3B96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thank R</w:t>
      </w:r>
      <w:r w:rsidRPr="00BF3B9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N</w:t>
      </w:r>
      <w:r w:rsidRPr="00BF3B96">
        <w:rPr>
          <w:rFonts w:ascii="Arial" w:hAnsi="Arial" w:cs="Arial"/>
          <w:bCs/>
        </w:rPr>
        <w:t xml:space="preserve">2 for their LS on </w:t>
      </w:r>
      <w:r>
        <w:rPr>
          <w:rFonts w:ascii="Arial" w:hAnsi="Arial" w:cs="Arial"/>
          <w:bCs/>
        </w:rPr>
        <w:t>Calculation of shortResumeMAC-I</w:t>
      </w:r>
      <w:r w:rsidRPr="00BF3B96">
        <w:rPr>
          <w:rFonts w:ascii="Arial" w:hAnsi="Arial" w:cs="Arial"/>
          <w:bCs/>
        </w:rPr>
        <w:t xml:space="preserve">, SA3 </w:t>
      </w:r>
      <w:r>
        <w:rPr>
          <w:rFonts w:ascii="Arial" w:hAnsi="Arial" w:cs="Arial"/>
          <w:bCs/>
        </w:rPr>
        <w:t xml:space="preserve">does not see any security concern to introduce resume constant into calculation of shortResumeMAC-I, </w:t>
      </w:r>
      <w:r w:rsidR="0013784E">
        <w:rPr>
          <w:rFonts w:ascii="Arial" w:hAnsi="Arial" w:cs="Arial"/>
          <w:bCs/>
        </w:rPr>
        <w:t>and SA3 is agreed to remove resume constant from calculation of shortResumeMAC-I</w:t>
      </w:r>
      <w:r w:rsidRPr="00BF3B96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9860A38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7F2C71FF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6952894E" w14:textId="7981FDEE" w:rsidR="00DD52F9" w:rsidRDefault="00DD52F9" w:rsidP="00DA2CBA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40C08" w14:textId="77777777" w:rsidR="0059442A" w:rsidRDefault="0059442A">
      <w:r>
        <w:separator/>
      </w:r>
    </w:p>
  </w:endnote>
  <w:endnote w:type="continuationSeparator" w:id="0">
    <w:p w14:paraId="7944700F" w14:textId="77777777" w:rsidR="0059442A" w:rsidRDefault="0059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862E0" w14:textId="77777777" w:rsidR="0059442A" w:rsidRDefault="0059442A">
      <w:r>
        <w:separator/>
      </w:r>
    </w:p>
  </w:footnote>
  <w:footnote w:type="continuationSeparator" w:id="0">
    <w:p w14:paraId="2DE8CBE8" w14:textId="77777777" w:rsidR="0059442A" w:rsidRDefault="00594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9442A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13469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12F"/>
    <w:rsid w:val="00EF72CA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02693-2539-4513-A568-FEA76021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22</cp:revision>
  <cp:lastPrinted>2002-04-23T07:10:00Z</cp:lastPrinted>
  <dcterms:created xsi:type="dcterms:W3CDTF">2020-04-03T09:53:00Z</dcterms:created>
  <dcterms:modified xsi:type="dcterms:W3CDTF">2020-05-01T11:55:00Z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(3)igwPTPXFAYpANMonVUTfqCuiRVZvZt7Mt0+Rz0uJ9zXIQrBWU0KpFCZBsYmX5gMrTPcJC8KY
dwbnfI4EWYJQaNp1LcQJ+mv1OmhVlVII2xYY8EEL5BG2Y/SjvHVzin+TdrfUP8cNKgEHAJ5o
W29yYv7zAafvOoKXFYsE5Jj9dhIn304UsWAi2DT1OnPwSsR1ZPpsnrg9Ywvb3dx8DPi3JdH0
+lpLpDelO4NG8jVQTC</vt:lpwstr>
  </property>
  <property fmtid="{D5CDD505-2E9C-101B-9397-08002B2CF9AE}" pid="3" name="_2015_ms_pID_7253431">
    <vt:lpwstr>dNtB7ObY6wZath1Knqbwkf/8tMe76Chv4zBQ131ltSSGywWITVNvSz
NoMmZFs8mCaK0sLDIZ+48ufsxpa82uKCr23WHN5H6/skhltoSBNP3dtN+LxlnddbCyBY+Eke
hq/DlIK53MC1QENmb0Uvw0D8eSAxnxDHegnAKuXerlU9F+sMrHZgGoZ4Tf9ZqdgaaLlF4skD
NUPMTBEYs5vaadspetAWQ9CrStDZ6sM5xwas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T2YSxqutzdoBLdSBH8kJI5w=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